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0D" w:rsidRDefault="00442651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472E0D">
        <w:rPr>
          <w:sz w:val="24"/>
          <w:szCs w:val="24"/>
        </w:rPr>
        <w:t xml:space="preserve">                                </w:t>
      </w:r>
      <w:r w:rsidR="00472E0D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  <w:r w:rsidR="00472E0D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72E0D" w:rsidRDefault="00472E0D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2E0D" w:rsidRDefault="00472E0D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2E0D" w:rsidRDefault="00472E0D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2E0D" w:rsidRDefault="00472E0D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№1389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472E0D" w:rsidRDefault="00472E0D" w:rsidP="00472E0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42651" w:rsidRPr="00F433E9" w:rsidRDefault="00442651" w:rsidP="0044265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42651" w:rsidRPr="00F433E9" w:rsidRDefault="00442651" w:rsidP="0044265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Pr="00F433E9" w:rsidRDefault="00442651" w:rsidP="0044265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2651" w:rsidRDefault="00442651" w:rsidP="00B22A53">
      <w:pPr>
        <w:tabs>
          <w:tab w:val="left" w:pos="364"/>
        </w:tabs>
        <w:jc w:val="both"/>
      </w:pPr>
      <w:r w:rsidRPr="005B6494">
        <w:t>О внесении изменений в Решение Псковской городской Думы от 05 декабря 2013 г. № 795 «Об утверждении Правил землепользования и застройки муниципального образования «Город Псков»</w:t>
      </w:r>
    </w:p>
    <w:p w:rsidR="00442651" w:rsidRPr="005B6494" w:rsidRDefault="00442651" w:rsidP="00442651">
      <w:pPr>
        <w:tabs>
          <w:tab w:val="left" w:pos="364"/>
        </w:tabs>
        <w:ind w:firstLine="709"/>
        <w:jc w:val="both"/>
      </w:pPr>
      <w:r w:rsidRPr="005B6494"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:rsidR="00442651" w:rsidRDefault="00442651" w:rsidP="007E16B0">
      <w:pPr>
        <w:tabs>
          <w:tab w:val="left" w:pos="364"/>
        </w:tabs>
        <w:jc w:val="both"/>
        <w:rPr>
          <w:rFonts w:eastAsia="Calibri"/>
          <w:lang w:eastAsia="en-US"/>
        </w:rPr>
      </w:pPr>
    </w:p>
    <w:p w:rsidR="00442651" w:rsidRPr="009A4E5A" w:rsidRDefault="00442651" w:rsidP="00442651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42651" w:rsidRPr="009A4E5A" w:rsidRDefault="00442651" w:rsidP="00442651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42651" w:rsidRPr="001932F6" w:rsidRDefault="00442651" w:rsidP="00442651">
      <w:pPr>
        <w:ind w:firstLine="709"/>
        <w:contextualSpacing/>
        <w:jc w:val="both"/>
      </w:pPr>
      <w:r w:rsidRPr="001932F6">
        <w:t>1. В п</w:t>
      </w:r>
      <w:r w:rsidRPr="001932F6">
        <w:rPr>
          <w:bCs/>
        </w:rPr>
        <w:t xml:space="preserve">риложение к Решению Псковской городской Думы от </w:t>
      </w:r>
      <w:r>
        <w:t>05 декабря 2013 г. №</w:t>
      </w:r>
      <w:r w:rsidRPr="001932F6">
        <w:t>795 «Об утверждении Правил землепользования и застройки муниципального образования «Город Псков» внести следующие изменения:</w:t>
      </w:r>
    </w:p>
    <w:p w:rsidR="00442651" w:rsidRPr="001932F6" w:rsidRDefault="00442651" w:rsidP="00442651">
      <w:pPr>
        <w:ind w:firstLine="709"/>
        <w:contextualSpacing/>
        <w:jc w:val="both"/>
      </w:pPr>
      <w:r w:rsidRPr="001932F6">
        <w:t>подпункт 1 пункта 13.3 статьи 13 дополнить строкой следующего содержания:</w:t>
      </w:r>
    </w:p>
    <w:p w:rsidR="00442651" w:rsidRDefault="00442651" w:rsidP="00442651">
      <w:pPr>
        <w:ind w:firstLine="709"/>
        <w:contextualSpacing/>
        <w:jc w:val="both"/>
      </w:pPr>
      <w:r w:rsidRPr="001932F6"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417"/>
        <w:gridCol w:w="2977"/>
        <w:gridCol w:w="2693"/>
      </w:tblGrid>
      <w:tr w:rsidR="00A8182D" w:rsidRPr="00E63E80" w:rsidTr="00E813F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>Наименование</w:t>
            </w:r>
          </w:p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 xml:space="preserve">основного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Минэкономразвития России от 01.09.2014 </w:t>
            </w:r>
            <w:r w:rsidRPr="00E63E80">
              <w:rPr>
                <w:b/>
                <w:sz w:val="20"/>
                <w:szCs w:val="20"/>
              </w:rPr>
              <w:lastRenderedPageBreak/>
              <w:t>№ 540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lastRenderedPageBreak/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A8182D" w:rsidRPr="00E63E80" w:rsidTr="00E813F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>Основной вид разрешенного использования</w:t>
            </w:r>
          </w:p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 xml:space="preserve">объекта капитального строительства </w:t>
            </w:r>
          </w:p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 xml:space="preserve">Вспомогательный вид разрешенного использования,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</w:t>
            </w:r>
            <w:r w:rsidRPr="00E63E80">
              <w:rPr>
                <w:b/>
                <w:sz w:val="20"/>
                <w:szCs w:val="20"/>
              </w:rPr>
              <w:lastRenderedPageBreak/>
              <w:t>строительства</w:t>
            </w:r>
          </w:p>
          <w:p w:rsidR="00A8182D" w:rsidRPr="00E63E80" w:rsidRDefault="00A8182D" w:rsidP="00A8182D">
            <w:pPr>
              <w:rPr>
                <w:b/>
                <w:sz w:val="20"/>
                <w:szCs w:val="20"/>
              </w:rPr>
            </w:pPr>
            <w:r w:rsidRPr="00E63E80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Pr="00E63E80">
              <w:rPr>
                <w:b/>
                <w:sz w:val="20"/>
                <w:szCs w:val="20"/>
              </w:rPr>
              <w:t>осуществляемый</w:t>
            </w:r>
            <w:proofErr w:type="gramEnd"/>
            <w:r w:rsidRPr="00E63E80">
              <w:rPr>
                <w:b/>
                <w:sz w:val="20"/>
                <w:szCs w:val="20"/>
              </w:rPr>
              <w:t xml:space="preserve"> совместно с ним</w:t>
            </w:r>
          </w:p>
        </w:tc>
      </w:tr>
      <w:tr w:rsidR="00A8182D" w:rsidRPr="00E63E80" w:rsidTr="00E813F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t>4</w:t>
            </w:r>
          </w:p>
        </w:tc>
      </w:tr>
      <w:tr w:rsidR="00A8182D" w:rsidRPr="00E63E80" w:rsidTr="00E813F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r w:rsidRPr="00E63E80">
              <w:rPr>
                <w:sz w:val="20"/>
                <w:szCs w:val="20"/>
              </w:rPr>
              <w:t>3.6.1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  <w:proofErr w:type="gramStart"/>
            <w:r w:rsidRPr="00E63E80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D" w:rsidRPr="00E63E80" w:rsidRDefault="00A8182D" w:rsidP="00A8182D">
            <w:pPr>
              <w:rPr>
                <w:sz w:val="20"/>
                <w:szCs w:val="20"/>
              </w:rPr>
            </w:pPr>
          </w:p>
        </w:tc>
      </w:tr>
    </w:tbl>
    <w:p w:rsidR="00A8182D" w:rsidRPr="00A8182D" w:rsidRDefault="00A8182D" w:rsidP="00A8182D">
      <w:r w:rsidRPr="00A8182D">
        <w:t>».</w:t>
      </w:r>
    </w:p>
    <w:p w:rsidR="00A8182D" w:rsidRPr="00A8182D" w:rsidRDefault="00A8182D" w:rsidP="006B2A0B">
      <w:pPr>
        <w:ind w:firstLine="709"/>
      </w:pPr>
      <w:r w:rsidRPr="00A8182D">
        <w:t>2. Настоящее решение вступает в силу со дня его официального опубликования.</w:t>
      </w:r>
    </w:p>
    <w:p w:rsidR="00A8182D" w:rsidRPr="00A8182D" w:rsidRDefault="00A8182D" w:rsidP="006B2A0B">
      <w:pPr>
        <w:ind w:firstLine="709"/>
        <w:jc w:val="both"/>
      </w:pPr>
      <w:r w:rsidRPr="00A8182D">
        <w:t>3. Настоящее решение опубликовать в газете «Псковские Новости» и разместить на официальном сайте муниципального образования «Город Псков» в информационно-телекоммуникационной сети «Интернет».</w:t>
      </w:r>
    </w:p>
    <w:p w:rsidR="00A8182D" w:rsidRPr="00A8182D" w:rsidRDefault="00A8182D" w:rsidP="00A8182D"/>
    <w:p w:rsidR="00A8182D" w:rsidRDefault="00A8182D" w:rsidP="00A8182D"/>
    <w:p w:rsidR="006B2A0B" w:rsidRPr="00A8182D" w:rsidRDefault="006B2A0B" w:rsidP="00A8182D"/>
    <w:p w:rsidR="00A8182D" w:rsidRDefault="00A8182D" w:rsidP="00A8182D"/>
    <w:p w:rsidR="00A24E75" w:rsidRPr="00A8182D" w:rsidRDefault="00A24E75" w:rsidP="00A8182D"/>
    <w:p w:rsidR="00A8182D" w:rsidRPr="00A8182D" w:rsidRDefault="00A8182D" w:rsidP="00A8182D"/>
    <w:p w:rsidR="00A5615F" w:rsidRDefault="006B2A0B" w:rsidP="00A8182D">
      <w:pPr>
        <w:jc w:val="center"/>
      </w:pPr>
      <w:r>
        <w:t>Глава города Пскова</w:t>
      </w:r>
      <w:r>
        <w:tab/>
      </w:r>
      <w:r>
        <w:tab/>
      </w:r>
      <w:r w:rsidR="00A8182D" w:rsidRPr="00A8182D">
        <w:tab/>
      </w:r>
      <w:r w:rsidR="00A8182D" w:rsidRPr="00A8182D">
        <w:tab/>
      </w:r>
      <w:r w:rsidR="00A8182D" w:rsidRPr="00A8182D">
        <w:tab/>
      </w:r>
      <w:r w:rsidR="00A8182D" w:rsidRPr="00A8182D">
        <w:tab/>
      </w:r>
      <w:r w:rsidR="00A8182D" w:rsidRPr="00A8182D">
        <w:tab/>
        <w:t>Е.А. Полонская</w:t>
      </w:r>
    </w:p>
    <w:sectPr w:rsidR="00A5615F" w:rsidSect="004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1"/>
    <w:rsid w:val="002539AA"/>
    <w:rsid w:val="002B1EF4"/>
    <w:rsid w:val="003E19D1"/>
    <w:rsid w:val="00416AEA"/>
    <w:rsid w:val="00442651"/>
    <w:rsid w:val="00472950"/>
    <w:rsid w:val="00472E0D"/>
    <w:rsid w:val="00497C65"/>
    <w:rsid w:val="0060204F"/>
    <w:rsid w:val="006B2A0B"/>
    <w:rsid w:val="007E16B0"/>
    <w:rsid w:val="0080244F"/>
    <w:rsid w:val="00824A8A"/>
    <w:rsid w:val="008F561B"/>
    <w:rsid w:val="00916F8D"/>
    <w:rsid w:val="00A24E75"/>
    <w:rsid w:val="00A8182D"/>
    <w:rsid w:val="00B22A53"/>
    <w:rsid w:val="00DC6A75"/>
    <w:rsid w:val="00E63E80"/>
    <w:rsid w:val="00E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2020-12-08T09:38:00Z</cp:lastPrinted>
  <dcterms:created xsi:type="dcterms:W3CDTF">2020-12-08T08:22:00Z</dcterms:created>
  <dcterms:modified xsi:type="dcterms:W3CDTF">2020-12-08T13:09:00Z</dcterms:modified>
</cp:coreProperties>
</file>